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59AADD" w14:textId="31EFAB2E" w:rsidR="00EC4546" w:rsidRDefault="00EC4546" w:rsidP="00970BE6">
      <w:pPr>
        <w:pStyle w:val="1"/>
        <w:rPr>
          <w:sz w:val="36"/>
        </w:rPr>
      </w:pPr>
      <w:r>
        <w:t xml:space="preserve">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DFCB3E8" w14:textId="77777777" w:rsidR="00871E70" w:rsidRDefault="00871E70" w:rsidP="00EC4546">
      <w:pPr>
        <w:pStyle w:val="a5"/>
        <w:spacing w:line="270" w:lineRule="atLeast"/>
        <w:ind w:left="1004"/>
        <w:jc w:val="center"/>
        <w:rPr>
          <w:b/>
          <w:bCs/>
          <w:sz w:val="28"/>
          <w:szCs w:val="24"/>
        </w:rPr>
      </w:pPr>
    </w:p>
    <w:p w14:paraId="228E9A08" w14:textId="77777777" w:rsidR="00871E70" w:rsidRDefault="00871E70" w:rsidP="00EC4546">
      <w:pPr>
        <w:pStyle w:val="a5"/>
        <w:spacing w:line="270" w:lineRule="atLeast"/>
        <w:ind w:left="1004"/>
        <w:jc w:val="center"/>
        <w:rPr>
          <w:b/>
          <w:bCs/>
          <w:sz w:val="28"/>
          <w:szCs w:val="24"/>
        </w:rPr>
      </w:pPr>
    </w:p>
    <w:p w14:paraId="1DD801FA" w14:textId="77777777" w:rsidR="00A041EA" w:rsidRDefault="00A041EA" w:rsidP="00EC4546">
      <w:pPr>
        <w:pStyle w:val="a5"/>
        <w:spacing w:line="270" w:lineRule="atLeast"/>
        <w:ind w:left="1004"/>
        <w:jc w:val="center"/>
        <w:rPr>
          <w:b/>
          <w:bCs/>
          <w:sz w:val="28"/>
          <w:szCs w:val="24"/>
        </w:rPr>
      </w:pPr>
    </w:p>
    <w:p w14:paraId="7C02674D" w14:textId="77777777" w:rsidR="00871E70" w:rsidRDefault="00871E70" w:rsidP="00EC4546">
      <w:pPr>
        <w:pStyle w:val="a5"/>
        <w:spacing w:line="270" w:lineRule="atLeast"/>
        <w:ind w:left="1004"/>
        <w:jc w:val="center"/>
        <w:rPr>
          <w:b/>
          <w:bCs/>
          <w:sz w:val="28"/>
          <w:szCs w:val="24"/>
        </w:rPr>
      </w:pPr>
    </w:p>
    <w:p w14:paraId="0341FE19" w14:textId="77777777" w:rsidR="00EC4546" w:rsidRDefault="00EC4546" w:rsidP="00EC4546">
      <w:pPr>
        <w:pStyle w:val="a5"/>
        <w:spacing w:line="270" w:lineRule="atLeast"/>
        <w:ind w:left="1004"/>
        <w:jc w:val="center"/>
        <w:rPr>
          <w:b/>
          <w:bCs/>
          <w:sz w:val="28"/>
          <w:szCs w:val="24"/>
        </w:rPr>
      </w:pPr>
      <w:r w:rsidRPr="004B74F5">
        <w:rPr>
          <w:b/>
          <w:bCs/>
          <w:sz w:val="28"/>
          <w:szCs w:val="24"/>
        </w:rPr>
        <w:t xml:space="preserve">Результаты </w:t>
      </w:r>
      <w:r>
        <w:rPr>
          <w:b/>
          <w:bCs/>
          <w:sz w:val="28"/>
          <w:szCs w:val="24"/>
        </w:rPr>
        <w:t>достижений учителя</w:t>
      </w:r>
    </w:p>
    <w:p w14:paraId="15BDB8B6" w14:textId="77777777" w:rsidR="00871E70" w:rsidRDefault="00871E70" w:rsidP="00EC4546">
      <w:pPr>
        <w:pStyle w:val="a5"/>
        <w:spacing w:line="270" w:lineRule="atLeast"/>
        <w:ind w:left="1004"/>
        <w:jc w:val="center"/>
        <w:rPr>
          <w:b/>
          <w:bCs/>
          <w:sz w:val="28"/>
          <w:szCs w:val="24"/>
        </w:rPr>
      </w:pPr>
    </w:p>
    <w:p w14:paraId="2A63D75E" w14:textId="77777777" w:rsidR="00871E70" w:rsidRPr="004B74F5" w:rsidRDefault="00871E70" w:rsidP="00EC4546">
      <w:pPr>
        <w:pStyle w:val="a5"/>
        <w:spacing w:line="270" w:lineRule="atLeast"/>
        <w:ind w:left="1004"/>
        <w:jc w:val="center"/>
        <w:rPr>
          <w:b/>
          <w:sz w:val="28"/>
          <w:szCs w:val="24"/>
        </w:rPr>
      </w:pPr>
    </w:p>
    <w:tbl>
      <w:tblPr>
        <w:tblW w:w="10095" w:type="dxa"/>
        <w:tblInd w:w="-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482"/>
        <w:gridCol w:w="3337"/>
        <w:gridCol w:w="1340"/>
        <w:gridCol w:w="1701"/>
        <w:gridCol w:w="1701"/>
      </w:tblGrid>
      <w:tr w:rsidR="00EC4546" w:rsidRPr="006D39D5" w14:paraId="7367B95E" w14:textId="77777777" w:rsidTr="00871E70">
        <w:tc>
          <w:tcPr>
            <w:tcW w:w="534" w:type="dxa"/>
            <w:vAlign w:val="center"/>
          </w:tcPr>
          <w:p w14:paraId="5349F2EF" w14:textId="77777777" w:rsidR="00EC4546" w:rsidRPr="006D39D5" w:rsidRDefault="00EC4546" w:rsidP="00B679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D39D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 </w:t>
            </w:r>
            <w:r w:rsidRPr="006D39D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82" w:type="dxa"/>
            <w:vAlign w:val="center"/>
          </w:tcPr>
          <w:p w14:paraId="56F9A718" w14:textId="77777777" w:rsidR="00EC4546" w:rsidRPr="006D39D5" w:rsidRDefault="00EC4546" w:rsidP="00B6798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D39D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3337" w:type="dxa"/>
            <w:vAlign w:val="center"/>
          </w:tcPr>
          <w:p w14:paraId="428C2F9E" w14:textId="77777777" w:rsidR="00EC4546" w:rsidRPr="006D39D5" w:rsidRDefault="00EC4546" w:rsidP="00B67987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D39D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340" w:type="dxa"/>
            <w:vAlign w:val="center"/>
          </w:tcPr>
          <w:p w14:paraId="170B8975" w14:textId="77777777" w:rsidR="00EC4546" w:rsidRPr="006D39D5" w:rsidRDefault="00EC4546" w:rsidP="00B67987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D39D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701" w:type="dxa"/>
            <w:vAlign w:val="center"/>
          </w:tcPr>
          <w:p w14:paraId="30A504CD" w14:textId="77777777" w:rsidR="00EC4546" w:rsidRPr="006D39D5" w:rsidRDefault="00EC4546" w:rsidP="00B67987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D39D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Подтвер</w:t>
            </w:r>
            <w:r w:rsidR="00871E7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ж</w:t>
            </w:r>
            <w:proofErr w:type="spellEnd"/>
            <w:r w:rsidR="00871E7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  <w:r w:rsidRPr="006D39D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дающий</w:t>
            </w:r>
            <w:proofErr w:type="gramEnd"/>
            <w:r w:rsidRPr="006D39D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документ</w:t>
            </w:r>
          </w:p>
        </w:tc>
        <w:tc>
          <w:tcPr>
            <w:tcW w:w="1701" w:type="dxa"/>
            <w:vAlign w:val="center"/>
          </w:tcPr>
          <w:p w14:paraId="45B60843" w14:textId="77777777" w:rsidR="00EC4546" w:rsidRPr="006D39D5" w:rsidRDefault="00EC4546" w:rsidP="00B67987">
            <w:pPr>
              <w:spacing w:after="0" w:line="240" w:lineRule="auto"/>
              <w:ind w:firstLine="1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D39D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</w:tr>
      <w:tr w:rsidR="00EC4546" w:rsidRPr="006D39D5" w14:paraId="6C061858" w14:textId="77777777" w:rsidTr="00871E70">
        <w:tc>
          <w:tcPr>
            <w:tcW w:w="534" w:type="dxa"/>
          </w:tcPr>
          <w:p w14:paraId="73431B0C" w14:textId="77777777" w:rsidR="00EC4546" w:rsidRPr="006D39D5" w:rsidRDefault="00EC4546" w:rsidP="00B67987">
            <w:pPr>
              <w:spacing w:after="0" w:line="27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39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2" w:type="dxa"/>
          </w:tcPr>
          <w:p w14:paraId="70719916" w14:textId="0EB640B7" w:rsidR="00EC4546" w:rsidRPr="00420B21" w:rsidRDefault="000805F2" w:rsidP="00B67987">
            <w:pPr>
              <w:spacing w:after="0" w:line="270" w:lineRule="atLeast"/>
              <w:ind w:firstLine="3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3337" w:type="dxa"/>
          </w:tcPr>
          <w:p w14:paraId="510AD967" w14:textId="6F64C3E5" w:rsidR="00EC4546" w:rsidRPr="00420B21" w:rsidRDefault="00970BE6" w:rsidP="00EC4546">
            <w:pPr>
              <w:spacing w:after="0" w:line="270" w:lineRule="atLeast"/>
              <w:ind w:firstLine="28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Районное методическое объединение учителей истории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Буландынского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340" w:type="dxa"/>
          </w:tcPr>
          <w:p w14:paraId="28431A5D" w14:textId="07BC2CF8" w:rsidR="00EC4546" w:rsidRPr="00420B21" w:rsidRDefault="00970BE6" w:rsidP="00871E70">
            <w:pPr>
              <w:spacing w:after="0" w:line="270" w:lineRule="atLeast"/>
              <w:ind w:firstLine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доклад</w:t>
            </w:r>
          </w:p>
        </w:tc>
        <w:tc>
          <w:tcPr>
            <w:tcW w:w="1701" w:type="dxa"/>
          </w:tcPr>
          <w:p w14:paraId="31572260" w14:textId="5915D479" w:rsidR="00EC4546" w:rsidRPr="00420B21" w:rsidRDefault="00970BE6" w:rsidP="00420B21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сертификат</w:t>
            </w:r>
          </w:p>
        </w:tc>
        <w:tc>
          <w:tcPr>
            <w:tcW w:w="1701" w:type="dxa"/>
          </w:tcPr>
          <w:p w14:paraId="76CE8660" w14:textId="35851082" w:rsidR="00EC4546" w:rsidRPr="00420B21" w:rsidRDefault="00970BE6" w:rsidP="00871E70">
            <w:pPr>
              <w:spacing w:after="0" w:line="270" w:lineRule="atLeast"/>
              <w:ind w:firstLine="1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  <w:bookmarkStart w:id="0" w:name="_GoBack"/>
            <w:bookmarkEnd w:id="0"/>
          </w:p>
        </w:tc>
      </w:tr>
      <w:tr w:rsidR="00364971" w:rsidRPr="006D39D5" w14:paraId="5A4EB380" w14:textId="77777777" w:rsidTr="00871E70">
        <w:tc>
          <w:tcPr>
            <w:tcW w:w="534" w:type="dxa"/>
          </w:tcPr>
          <w:p w14:paraId="26F84992" w14:textId="77777777" w:rsidR="00364971" w:rsidRDefault="00364971" w:rsidP="00B67987">
            <w:pPr>
              <w:spacing w:after="0" w:line="27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2" w:type="dxa"/>
          </w:tcPr>
          <w:p w14:paraId="1E2B2535" w14:textId="77777777" w:rsidR="00364971" w:rsidRPr="00420B21" w:rsidRDefault="00364971" w:rsidP="00B67987">
            <w:pPr>
              <w:spacing w:after="0" w:line="270" w:lineRule="atLeast"/>
              <w:ind w:firstLine="3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37" w:type="dxa"/>
          </w:tcPr>
          <w:p w14:paraId="783F1A72" w14:textId="35B1CD01" w:rsidR="00364971" w:rsidRDefault="00364971" w:rsidP="00364971">
            <w:pPr>
              <w:tabs>
                <w:tab w:val="left" w:pos="3960"/>
              </w:tabs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64971">
              <w:rPr>
                <w:rStyle w:val="s0"/>
                <w:sz w:val="24"/>
                <w:szCs w:val="22"/>
                <w:shd w:val="clear" w:color="auto" w:fill="FFFFFF"/>
                <w:lang w:val="kk-KZ"/>
              </w:rPr>
              <w:t>Областной обучающий семинар для членов ИРГ</w:t>
            </w:r>
          </w:p>
        </w:tc>
        <w:tc>
          <w:tcPr>
            <w:tcW w:w="1340" w:type="dxa"/>
          </w:tcPr>
          <w:p w14:paraId="27E69076" w14:textId="3DBA98DA" w:rsidR="00364971" w:rsidRDefault="00364971" w:rsidP="00871E70">
            <w:pPr>
              <w:spacing w:after="0" w:line="270" w:lineRule="atLeast"/>
              <w:ind w:firstLine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</w:t>
            </w:r>
          </w:p>
        </w:tc>
        <w:tc>
          <w:tcPr>
            <w:tcW w:w="1701" w:type="dxa"/>
          </w:tcPr>
          <w:p w14:paraId="5340BAE2" w14:textId="48C683AF" w:rsidR="00364971" w:rsidRDefault="00364971" w:rsidP="00B67987">
            <w:pPr>
              <w:spacing w:after="0" w:line="270" w:lineRule="atLeast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364971">
              <w:rPr>
                <w:rStyle w:val="s0"/>
                <w:sz w:val="24"/>
                <w:szCs w:val="22"/>
                <w:shd w:val="clear" w:color="auto" w:fill="FFFFFF"/>
                <w:lang w:val="kk-KZ"/>
              </w:rPr>
              <w:t>сертификат</w:t>
            </w:r>
          </w:p>
        </w:tc>
        <w:tc>
          <w:tcPr>
            <w:tcW w:w="1701" w:type="dxa"/>
          </w:tcPr>
          <w:p w14:paraId="754E5CE5" w14:textId="7DCDA261" w:rsidR="00364971" w:rsidRDefault="00364971" w:rsidP="00871E70">
            <w:pPr>
              <w:spacing w:after="0" w:line="270" w:lineRule="atLeast"/>
              <w:ind w:firstLine="1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4971">
              <w:rPr>
                <w:rStyle w:val="s0"/>
                <w:sz w:val="24"/>
                <w:szCs w:val="22"/>
                <w:shd w:val="clear" w:color="auto" w:fill="FFFFFF"/>
                <w:lang w:val="kk-KZ"/>
              </w:rPr>
              <w:t>2020</w:t>
            </w:r>
            <w:r>
              <w:rPr>
                <w:rStyle w:val="s0"/>
                <w:sz w:val="24"/>
                <w:szCs w:val="22"/>
                <w:shd w:val="clear" w:color="auto" w:fill="FFFFFF"/>
                <w:lang w:val="kk-KZ"/>
              </w:rPr>
              <w:t xml:space="preserve"> г.</w:t>
            </w:r>
          </w:p>
        </w:tc>
      </w:tr>
      <w:tr w:rsidR="00364971" w:rsidRPr="006D39D5" w14:paraId="0E637EFF" w14:textId="77777777" w:rsidTr="00871E70">
        <w:tc>
          <w:tcPr>
            <w:tcW w:w="534" w:type="dxa"/>
          </w:tcPr>
          <w:p w14:paraId="6AA090BF" w14:textId="77777777" w:rsidR="00364971" w:rsidRDefault="00364971" w:rsidP="00B67987">
            <w:pPr>
              <w:spacing w:after="0" w:line="27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2" w:type="dxa"/>
          </w:tcPr>
          <w:p w14:paraId="2CDDF1D7" w14:textId="77777777" w:rsidR="00364971" w:rsidRPr="00420B21" w:rsidRDefault="00364971" w:rsidP="00B67987">
            <w:pPr>
              <w:spacing w:after="0" w:line="270" w:lineRule="atLeast"/>
              <w:ind w:firstLine="3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37" w:type="dxa"/>
          </w:tcPr>
          <w:p w14:paraId="599381A5" w14:textId="5CEEDED3" w:rsidR="00364971" w:rsidRPr="00364971" w:rsidRDefault="00364971" w:rsidP="00364971">
            <w:pPr>
              <w:tabs>
                <w:tab w:val="left" w:pos="3960"/>
              </w:tabs>
              <w:spacing w:line="240" w:lineRule="atLeast"/>
              <w:rPr>
                <w:rStyle w:val="s0"/>
                <w:sz w:val="24"/>
                <w:szCs w:val="22"/>
                <w:shd w:val="clear" w:color="auto" w:fill="FFFFFF"/>
                <w:lang w:val="kk-KZ"/>
              </w:rPr>
            </w:pPr>
            <w:r>
              <w:rPr>
                <w:rStyle w:val="s0"/>
                <w:sz w:val="24"/>
                <w:szCs w:val="24"/>
                <w:shd w:val="clear" w:color="auto" w:fill="FFFFFF"/>
                <w:lang w:val="kk-KZ"/>
              </w:rPr>
              <w:t>Научно-методический семинар «Әлихан Бөкейханов және Есіл</w:t>
            </w:r>
            <w:r>
              <w:rPr>
                <w:rStyle w:val="s0"/>
                <w:sz w:val="24"/>
                <w:szCs w:val="24"/>
                <w:shd w:val="clear" w:color="auto" w:fill="FFFFFF"/>
              </w:rPr>
              <w:t>-К</w:t>
            </w:r>
            <w:r>
              <w:rPr>
                <w:rStyle w:val="s0"/>
                <w:sz w:val="24"/>
                <w:szCs w:val="24"/>
                <w:shd w:val="clear" w:color="auto" w:fill="FFFFFF"/>
                <w:lang w:val="kk-KZ"/>
              </w:rPr>
              <w:t xml:space="preserve">өкше өңірі Алаш қайраткерілерінің азаттық жолындағы күресі»  </w:t>
            </w:r>
          </w:p>
        </w:tc>
        <w:tc>
          <w:tcPr>
            <w:tcW w:w="1340" w:type="dxa"/>
          </w:tcPr>
          <w:p w14:paraId="0AE18E28" w14:textId="792A69AA" w:rsidR="00364971" w:rsidRDefault="00364971" w:rsidP="00871E70">
            <w:pPr>
              <w:spacing w:after="0" w:line="270" w:lineRule="atLeast"/>
              <w:ind w:firstLine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</w:t>
            </w:r>
          </w:p>
        </w:tc>
        <w:tc>
          <w:tcPr>
            <w:tcW w:w="1701" w:type="dxa"/>
          </w:tcPr>
          <w:p w14:paraId="0A1747A3" w14:textId="4DF89555" w:rsidR="00364971" w:rsidRPr="00364971" w:rsidRDefault="00364971" w:rsidP="00B67987">
            <w:pPr>
              <w:spacing w:after="0" w:line="270" w:lineRule="atLeast"/>
              <w:ind w:firstLine="34"/>
              <w:rPr>
                <w:rStyle w:val="s0"/>
                <w:sz w:val="24"/>
                <w:szCs w:val="22"/>
                <w:shd w:val="clear" w:color="auto" w:fill="FFFFFF"/>
                <w:lang w:val="kk-KZ"/>
              </w:rPr>
            </w:pPr>
            <w:r>
              <w:rPr>
                <w:rStyle w:val="s0"/>
                <w:sz w:val="24"/>
                <w:szCs w:val="22"/>
                <w:shd w:val="clear" w:color="auto" w:fill="FFFFFF"/>
                <w:lang w:val="kk-KZ"/>
              </w:rPr>
              <w:t>сертификат</w:t>
            </w:r>
          </w:p>
        </w:tc>
        <w:tc>
          <w:tcPr>
            <w:tcW w:w="1701" w:type="dxa"/>
          </w:tcPr>
          <w:p w14:paraId="3A23E70C" w14:textId="52E72E3A" w:rsidR="00364971" w:rsidRPr="00364971" w:rsidRDefault="00364971" w:rsidP="00871E70">
            <w:pPr>
              <w:spacing w:after="0" w:line="270" w:lineRule="atLeast"/>
              <w:ind w:firstLine="19"/>
              <w:jc w:val="center"/>
              <w:rPr>
                <w:rStyle w:val="s0"/>
                <w:sz w:val="24"/>
                <w:szCs w:val="22"/>
                <w:shd w:val="clear" w:color="auto" w:fill="FFFFFF"/>
                <w:lang w:val="kk-KZ"/>
              </w:rPr>
            </w:pPr>
            <w:r>
              <w:rPr>
                <w:rStyle w:val="s0"/>
                <w:sz w:val="24"/>
                <w:szCs w:val="24"/>
                <w:shd w:val="clear" w:color="auto" w:fill="FFFFFF"/>
                <w:lang w:val="kk-KZ"/>
              </w:rPr>
              <w:t>2021 г.</w:t>
            </w:r>
          </w:p>
        </w:tc>
      </w:tr>
      <w:tr w:rsidR="00364971" w:rsidRPr="006D39D5" w14:paraId="633FD27C" w14:textId="77777777" w:rsidTr="00871E70">
        <w:tc>
          <w:tcPr>
            <w:tcW w:w="534" w:type="dxa"/>
          </w:tcPr>
          <w:p w14:paraId="2EB17CEC" w14:textId="77777777" w:rsidR="00364971" w:rsidRDefault="00364971" w:rsidP="00B67987">
            <w:pPr>
              <w:spacing w:after="0" w:line="27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2" w:type="dxa"/>
          </w:tcPr>
          <w:p w14:paraId="6A123DA7" w14:textId="77777777" w:rsidR="00364971" w:rsidRPr="00420B21" w:rsidRDefault="00364971" w:rsidP="00B67987">
            <w:pPr>
              <w:spacing w:after="0" w:line="270" w:lineRule="atLeast"/>
              <w:ind w:firstLine="3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37" w:type="dxa"/>
          </w:tcPr>
          <w:p w14:paraId="58D41A4A" w14:textId="560800F9" w:rsidR="00364971" w:rsidRDefault="00364971" w:rsidP="00364971">
            <w:pPr>
              <w:tabs>
                <w:tab w:val="left" w:pos="3960"/>
              </w:tabs>
              <w:spacing w:line="240" w:lineRule="atLeast"/>
              <w:rPr>
                <w:rStyle w:val="s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Style w:val="s0"/>
                <w:sz w:val="24"/>
                <w:szCs w:val="24"/>
                <w:shd w:val="clear" w:color="auto" w:fill="FFFFFF"/>
                <w:lang w:val="kk-KZ"/>
              </w:rPr>
              <w:t>Областной семинар по религиоведению</w:t>
            </w:r>
          </w:p>
        </w:tc>
        <w:tc>
          <w:tcPr>
            <w:tcW w:w="1340" w:type="dxa"/>
          </w:tcPr>
          <w:p w14:paraId="5C0174EE" w14:textId="6978E6D5" w:rsidR="00364971" w:rsidRDefault="00364971" w:rsidP="00871E70">
            <w:pPr>
              <w:spacing w:after="0" w:line="270" w:lineRule="atLeast"/>
              <w:ind w:firstLine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</w:t>
            </w:r>
          </w:p>
        </w:tc>
        <w:tc>
          <w:tcPr>
            <w:tcW w:w="1701" w:type="dxa"/>
          </w:tcPr>
          <w:p w14:paraId="3EEFA574" w14:textId="55E507E0" w:rsidR="00364971" w:rsidRDefault="00364971" w:rsidP="00B67987">
            <w:pPr>
              <w:spacing w:after="0" w:line="270" w:lineRule="atLeast"/>
              <w:ind w:firstLine="34"/>
              <w:rPr>
                <w:rStyle w:val="s0"/>
                <w:sz w:val="24"/>
                <w:szCs w:val="22"/>
                <w:shd w:val="clear" w:color="auto" w:fill="FFFFFF"/>
                <w:lang w:val="kk-KZ"/>
              </w:rPr>
            </w:pPr>
            <w:r>
              <w:rPr>
                <w:rStyle w:val="s0"/>
                <w:sz w:val="24"/>
                <w:szCs w:val="22"/>
                <w:shd w:val="clear" w:color="auto" w:fill="FFFFFF"/>
                <w:lang w:val="kk-KZ"/>
              </w:rPr>
              <w:t>сертификат</w:t>
            </w:r>
          </w:p>
        </w:tc>
        <w:tc>
          <w:tcPr>
            <w:tcW w:w="1701" w:type="dxa"/>
          </w:tcPr>
          <w:p w14:paraId="0AAB2890" w14:textId="7C7FE034" w:rsidR="00364971" w:rsidRDefault="00364971" w:rsidP="00871E70">
            <w:pPr>
              <w:spacing w:after="0" w:line="270" w:lineRule="atLeast"/>
              <w:ind w:firstLine="19"/>
              <w:jc w:val="center"/>
              <w:rPr>
                <w:rStyle w:val="s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Style w:val="s0"/>
                <w:sz w:val="24"/>
                <w:szCs w:val="24"/>
                <w:shd w:val="clear" w:color="auto" w:fill="FFFFFF"/>
                <w:lang w:val="kk-KZ"/>
              </w:rPr>
              <w:t>2022 г.</w:t>
            </w:r>
          </w:p>
        </w:tc>
      </w:tr>
    </w:tbl>
    <w:p w14:paraId="3A59155D" w14:textId="18C4B4D9" w:rsidR="00EC4546" w:rsidRDefault="00EC4546"/>
    <w:p w14:paraId="4D5AB841" w14:textId="4DE8E31E" w:rsidR="00207AEC" w:rsidRDefault="00207AEC" w:rsidP="00207AEC">
      <w:pPr>
        <w:tabs>
          <w:tab w:val="left" w:pos="4300"/>
        </w:tabs>
      </w:pPr>
      <w:r>
        <w:tab/>
      </w:r>
    </w:p>
    <w:p w14:paraId="7A5DDCC6" w14:textId="7DEB80D3" w:rsidR="00207AEC" w:rsidRDefault="00207AEC" w:rsidP="00207AEC">
      <w:pPr>
        <w:tabs>
          <w:tab w:val="left" w:pos="4300"/>
        </w:tabs>
      </w:pPr>
    </w:p>
    <w:p w14:paraId="4EBA2A3E" w14:textId="56F375A6" w:rsidR="00207AEC" w:rsidRDefault="00207AEC" w:rsidP="00207AEC">
      <w:pPr>
        <w:tabs>
          <w:tab w:val="left" w:pos="4300"/>
        </w:tabs>
      </w:pPr>
    </w:p>
    <w:p w14:paraId="54F53513" w14:textId="5E01F696" w:rsidR="00207AEC" w:rsidRDefault="00207AEC" w:rsidP="00207AEC">
      <w:pPr>
        <w:tabs>
          <w:tab w:val="left" w:pos="4300"/>
        </w:tabs>
      </w:pPr>
    </w:p>
    <w:p w14:paraId="0C5DCCC9" w14:textId="0585EAE7" w:rsidR="00207AEC" w:rsidRDefault="00207AEC" w:rsidP="00207AEC">
      <w:pPr>
        <w:tabs>
          <w:tab w:val="left" w:pos="4300"/>
        </w:tabs>
      </w:pPr>
    </w:p>
    <w:p w14:paraId="7D915603" w14:textId="4B9DB6D6" w:rsidR="00207AEC" w:rsidRDefault="00207AEC" w:rsidP="00207AEC">
      <w:pPr>
        <w:tabs>
          <w:tab w:val="left" w:pos="4300"/>
        </w:tabs>
      </w:pPr>
    </w:p>
    <w:p w14:paraId="7C7C126B" w14:textId="3EDB9B8A" w:rsidR="00207AEC" w:rsidRDefault="00207AEC" w:rsidP="00207AEC">
      <w:pPr>
        <w:tabs>
          <w:tab w:val="left" w:pos="4300"/>
        </w:tabs>
      </w:pPr>
    </w:p>
    <w:p w14:paraId="09EAE2F7" w14:textId="1311CB71" w:rsidR="00207AEC" w:rsidRDefault="00207AEC" w:rsidP="00207AEC">
      <w:pPr>
        <w:tabs>
          <w:tab w:val="left" w:pos="4300"/>
        </w:tabs>
      </w:pPr>
    </w:p>
    <w:p w14:paraId="2CB659E3" w14:textId="6AA316E7" w:rsidR="00207AEC" w:rsidRDefault="00207AEC" w:rsidP="00207AEC">
      <w:pPr>
        <w:tabs>
          <w:tab w:val="left" w:pos="4300"/>
        </w:tabs>
      </w:pPr>
    </w:p>
    <w:p w14:paraId="0DB29A07" w14:textId="17CBA68F" w:rsidR="00207AEC" w:rsidRDefault="00207AEC" w:rsidP="00207AEC">
      <w:pPr>
        <w:tabs>
          <w:tab w:val="left" w:pos="4300"/>
        </w:tabs>
      </w:pPr>
    </w:p>
    <w:p w14:paraId="7AC16F46" w14:textId="69D6BA87" w:rsidR="00207AEC" w:rsidRDefault="00207AEC" w:rsidP="00207AEC">
      <w:pPr>
        <w:tabs>
          <w:tab w:val="left" w:pos="4300"/>
        </w:tabs>
      </w:pPr>
    </w:p>
    <w:p w14:paraId="6DBEAEAC" w14:textId="473FF053" w:rsidR="00207AEC" w:rsidRDefault="00207AEC" w:rsidP="00207AEC">
      <w:pPr>
        <w:tabs>
          <w:tab w:val="left" w:pos="4300"/>
        </w:tabs>
      </w:pPr>
    </w:p>
    <w:p w14:paraId="7AF37318" w14:textId="689362D7" w:rsidR="00207AEC" w:rsidRDefault="00207AEC" w:rsidP="00207AEC">
      <w:pPr>
        <w:tabs>
          <w:tab w:val="left" w:pos="4300"/>
        </w:tabs>
      </w:pPr>
    </w:p>
    <w:p w14:paraId="1832710E" w14:textId="6C93D84E" w:rsidR="00207AEC" w:rsidRDefault="00671B39" w:rsidP="00207AEC">
      <w:r>
        <w:rPr>
          <w:noProof/>
        </w:rPr>
        <w:t xml:space="preserve">         </w:t>
      </w:r>
      <w:r>
        <w:rPr>
          <w:noProof/>
          <w:lang w:eastAsia="ru-RU"/>
        </w:rPr>
        <w:drawing>
          <wp:inline distT="0" distB="0" distL="0" distR="0" wp14:anchorId="12BB272D" wp14:editId="05032E45">
            <wp:extent cx="2590710" cy="1943100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821" cy="1952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207AEC"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233C779C" wp14:editId="18CD189E">
            <wp:simplePos x="0" y="0"/>
            <wp:positionH relativeFrom="column">
              <wp:posOffset>-215265</wp:posOffset>
            </wp:positionH>
            <wp:positionV relativeFrom="paragraph">
              <wp:posOffset>0</wp:posOffset>
            </wp:positionV>
            <wp:extent cx="2551780" cy="2333974"/>
            <wp:effectExtent l="0" t="0" r="127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780" cy="2333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07AEC">
        <w:br w:type="textWrapping" w:clear="all"/>
      </w:r>
    </w:p>
    <w:p w14:paraId="2FA9A5C7" w14:textId="585F9D8B" w:rsidR="00207AEC" w:rsidRPr="00207AEC" w:rsidRDefault="00671B39" w:rsidP="00207AEC">
      <w:pPr>
        <w:jc w:val="center"/>
      </w:pPr>
      <w:r>
        <w:rPr>
          <w:noProof/>
          <w:lang w:eastAsia="ru-RU"/>
        </w:rPr>
        <w:drawing>
          <wp:inline distT="0" distB="0" distL="0" distR="0" wp14:anchorId="6CF01092" wp14:editId="0CEDF492">
            <wp:extent cx="2768995" cy="3692089"/>
            <wp:effectExtent l="0" t="4445" r="825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774581" cy="3699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7AEC" w:rsidRPr="00207AE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83203"/>
    <w:multiLevelType w:val="hybridMultilevel"/>
    <w:tmpl w:val="8E6AE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1C62CE"/>
    <w:multiLevelType w:val="hybridMultilevel"/>
    <w:tmpl w:val="AE52045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24AD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848C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4416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762D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A2ED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A4ED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E83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766C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58532A48"/>
    <w:multiLevelType w:val="hybridMultilevel"/>
    <w:tmpl w:val="1410F7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C8B"/>
    <w:rsid w:val="000805F2"/>
    <w:rsid w:val="00207AEC"/>
    <w:rsid w:val="002B4FC2"/>
    <w:rsid w:val="00364971"/>
    <w:rsid w:val="00420B21"/>
    <w:rsid w:val="00555254"/>
    <w:rsid w:val="00671B39"/>
    <w:rsid w:val="006B427B"/>
    <w:rsid w:val="00782BE1"/>
    <w:rsid w:val="008204E0"/>
    <w:rsid w:val="00871E70"/>
    <w:rsid w:val="00970BE6"/>
    <w:rsid w:val="009E0FF9"/>
    <w:rsid w:val="00A041EA"/>
    <w:rsid w:val="00A6102F"/>
    <w:rsid w:val="00BE2C8B"/>
    <w:rsid w:val="00C9666A"/>
    <w:rsid w:val="00EC4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3E8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546"/>
    <w:pPr>
      <w:spacing w:after="200" w:line="276" w:lineRule="auto"/>
    </w:pPr>
    <w:rPr>
      <w:rFonts w:ascii="Calibri" w:eastAsia="Calibri" w:hAnsi="Calibri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970B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05F2"/>
    <w:pPr>
      <w:keepNext/>
      <w:keepLines/>
      <w:widowControl w:val="0"/>
      <w:suppressAutoHyphen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C4546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5">
    <w:name w:val="List Paragraph"/>
    <w:basedOn w:val="a"/>
    <w:uiPriority w:val="34"/>
    <w:qFormat/>
    <w:rsid w:val="00EC4546"/>
    <w:pPr>
      <w:spacing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s0">
    <w:name w:val="s0"/>
    <w:basedOn w:val="a0"/>
    <w:rsid w:val="00EC454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a4">
    <w:name w:val="Без интервала Знак"/>
    <w:link w:val="a3"/>
    <w:uiPriority w:val="1"/>
    <w:locked/>
    <w:rsid w:val="008204E0"/>
    <w:rPr>
      <w:rFonts w:ascii="Calibri" w:eastAsia="Times New Roman" w:hAnsi="Calibri" w:cs="Times New Roman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871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71E70"/>
    <w:rPr>
      <w:rFonts w:ascii="Segoe UI" w:eastAsia="Calibri" w:hAnsi="Segoe UI" w:cs="Segoe UI"/>
      <w:sz w:val="18"/>
      <w:szCs w:val="18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0805F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970B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546"/>
    <w:pPr>
      <w:spacing w:after="200" w:line="276" w:lineRule="auto"/>
    </w:pPr>
    <w:rPr>
      <w:rFonts w:ascii="Calibri" w:eastAsia="Calibri" w:hAnsi="Calibri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970B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05F2"/>
    <w:pPr>
      <w:keepNext/>
      <w:keepLines/>
      <w:widowControl w:val="0"/>
      <w:suppressAutoHyphen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C4546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5">
    <w:name w:val="List Paragraph"/>
    <w:basedOn w:val="a"/>
    <w:uiPriority w:val="34"/>
    <w:qFormat/>
    <w:rsid w:val="00EC4546"/>
    <w:pPr>
      <w:spacing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s0">
    <w:name w:val="s0"/>
    <w:basedOn w:val="a0"/>
    <w:rsid w:val="00EC454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a4">
    <w:name w:val="Без интервала Знак"/>
    <w:link w:val="a3"/>
    <w:uiPriority w:val="1"/>
    <w:locked/>
    <w:rsid w:val="008204E0"/>
    <w:rPr>
      <w:rFonts w:ascii="Calibri" w:eastAsia="Times New Roman" w:hAnsi="Calibri" w:cs="Times New Roman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871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71E70"/>
    <w:rPr>
      <w:rFonts w:ascii="Segoe UI" w:eastAsia="Calibri" w:hAnsi="Segoe UI" w:cs="Segoe UI"/>
      <w:sz w:val="18"/>
      <w:szCs w:val="18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0805F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970B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0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11</cp:revision>
  <cp:lastPrinted>2022-05-05T14:18:00Z</cp:lastPrinted>
  <dcterms:created xsi:type="dcterms:W3CDTF">2022-05-17T17:47:00Z</dcterms:created>
  <dcterms:modified xsi:type="dcterms:W3CDTF">2024-10-23T12:24:00Z</dcterms:modified>
</cp:coreProperties>
</file>